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7FB9E" w14:textId="77777777" w:rsidR="007C5357" w:rsidRPr="007C5357" w:rsidRDefault="00AF3B98" w:rsidP="007C5357">
      <w:pPr>
        <w:rPr>
          <w:b/>
        </w:rPr>
      </w:pPr>
      <w:r>
        <w:rPr>
          <w:b/>
        </w:rPr>
        <w:t xml:space="preserve">Draft </w:t>
      </w:r>
      <w:bookmarkStart w:id="0" w:name="_GoBack"/>
      <w:bookmarkEnd w:id="0"/>
      <w:r w:rsidR="007C5357" w:rsidRPr="007C5357">
        <w:rPr>
          <w:b/>
        </w:rPr>
        <w:t>20170504 ISC Meeting</w:t>
      </w:r>
    </w:p>
    <w:p w14:paraId="282CD27D" w14:textId="77777777" w:rsidR="007C5357" w:rsidRPr="00416C6A" w:rsidRDefault="007C5357" w:rsidP="007C5357">
      <w:r w:rsidRPr="00416C6A">
        <w:t>Attendees:  Jinan Darwiche, Bob Dammer, Ebrahim Jahangard, Al DeSalles, Shawn Jordison,  Carol Womack, Steve Peterson</w:t>
      </w:r>
    </w:p>
    <w:p w14:paraId="5A93C313" w14:textId="77777777" w:rsidR="007C5357" w:rsidRPr="007C5357" w:rsidRDefault="007C5357" w:rsidP="007C5357">
      <w:pPr>
        <w:rPr>
          <w:b/>
        </w:rPr>
      </w:pPr>
      <w:r w:rsidRPr="007C5357">
        <w:rPr>
          <w:b/>
        </w:rPr>
        <w:t>Meeting called to order at 9:34 AM</w:t>
      </w:r>
    </w:p>
    <w:p w14:paraId="71AF9C8C" w14:textId="77777777" w:rsidR="007C5357" w:rsidRPr="00416C6A" w:rsidRDefault="007C5357" w:rsidP="007C5357">
      <w:r w:rsidRPr="00416C6A">
        <w:t xml:space="preserve">Minutes from 20170420 were examined.  Motion was made </w:t>
      </w:r>
      <w:r w:rsidR="00416C6A" w:rsidRPr="00416C6A">
        <w:t>by Ebrahim</w:t>
      </w:r>
      <w:r w:rsidRPr="00416C6A">
        <w:t xml:space="preserve">, seconded by Carol that the minutes be approved.  Motion was passed unanimously </w:t>
      </w:r>
      <w:r w:rsidR="00416C6A" w:rsidRPr="00416C6A">
        <w:t>with 0</w:t>
      </w:r>
      <w:r w:rsidR="00416C6A">
        <w:t xml:space="preserve"> abstentions at </w:t>
      </w:r>
      <w:r w:rsidRPr="00416C6A">
        <w:t>9:35 AM.</w:t>
      </w:r>
    </w:p>
    <w:p w14:paraId="79158F3B" w14:textId="77777777" w:rsidR="007C5357" w:rsidRPr="007C5357" w:rsidRDefault="007C5357" w:rsidP="00416C6A">
      <w:pPr>
        <w:spacing w:after="0"/>
        <w:rPr>
          <w:b/>
        </w:rPr>
      </w:pPr>
      <w:r w:rsidRPr="007C5357">
        <w:rPr>
          <w:b/>
        </w:rPr>
        <w:t>Faculty Web Pages</w:t>
      </w:r>
    </w:p>
    <w:p w14:paraId="4B24CBAF" w14:textId="77777777" w:rsidR="00416C6A" w:rsidRDefault="00416C6A" w:rsidP="007C5357">
      <w:r>
        <w:t xml:space="preserve">Jinan discussed the </w:t>
      </w:r>
      <w:r w:rsidR="00952300">
        <w:t>possibility</w:t>
      </w:r>
      <w:r w:rsidR="007C5357" w:rsidRPr="00416C6A">
        <w:t xml:space="preserve"> of using Canvas to replace faculty homepages.  Canvas has a public option that non-students </w:t>
      </w:r>
      <w:r>
        <w:t>would be able to</w:t>
      </w:r>
      <w:r w:rsidR="007C5357" w:rsidRPr="00416C6A">
        <w:t xml:space="preserve"> access.  Jinan demonstrate</w:t>
      </w:r>
      <w:r w:rsidR="00745EF4">
        <w:t>d</w:t>
      </w:r>
      <w:r w:rsidR="007C5357" w:rsidRPr="00416C6A">
        <w:t xml:space="preserve"> how this might work with a test public page she built.  </w:t>
      </w:r>
      <w:r w:rsidRPr="00416C6A">
        <w:t>WYSIWYG</w:t>
      </w:r>
      <w:r w:rsidR="007C5357" w:rsidRPr="00416C6A">
        <w:t xml:space="preserve"> or </w:t>
      </w:r>
      <w:r>
        <w:t>HTML</w:t>
      </w:r>
      <w:r w:rsidR="007C5357" w:rsidRPr="00416C6A">
        <w:t xml:space="preserve"> are both options for working on the page.  </w:t>
      </w:r>
      <w:r>
        <w:t>For MIS, however, there is a p</w:t>
      </w:r>
      <w:r w:rsidR="007C5357" w:rsidRPr="00416C6A">
        <w:t xml:space="preserve">roblem with how faculty pages would be labeled </w:t>
      </w:r>
      <w:r>
        <w:t>URL</w:t>
      </w:r>
      <w:r w:rsidR="007C5357" w:rsidRPr="00416C6A">
        <w:t xml:space="preserve">-wise.  </w:t>
      </w:r>
      <w:r>
        <w:t xml:space="preserve">Overall, </w:t>
      </w:r>
      <w:r w:rsidR="007C5357" w:rsidRPr="00416C6A">
        <w:t xml:space="preserve">Jinan doesn't think Canvas public </w:t>
      </w:r>
      <w:r>
        <w:t xml:space="preserve">pages </w:t>
      </w:r>
      <w:r w:rsidR="007C5357" w:rsidRPr="00416C6A">
        <w:t xml:space="preserve">would be </w:t>
      </w:r>
      <w:r>
        <w:t xml:space="preserve">a </w:t>
      </w:r>
      <w:r w:rsidR="007C5357" w:rsidRPr="00416C6A">
        <w:t xml:space="preserve">good substitute for faculty homepages.  </w:t>
      </w:r>
    </w:p>
    <w:p w14:paraId="5DA6DF26" w14:textId="77777777" w:rsidR="007C5357" w:rsidRPr="00416C6A" w:rsidRDefault="007C5357" w:rsidP="007C5357">
      <w:r w:rsidRPr="00416C6A">
        <w:t>A</w:t>
      </w:r>
      <w:r w:rsidR="00416C6A">
        <w:t xml:space="preserve"> non-quorum</w:t>
      </w:r>
      <w:r w:rsidRPr="00416C6A">
        <w:t xml:space="preserve"> TPC meeting</w:t>
      </w:r>
      <w:r w:rsidR="00416C6A">
        <w:t xml:space="preserve"> that Jinan attended </w:t>
      </w:r>
      <w:r w:rsidRPr="00416C6A">
        <w:t xml:space="preserve">was concluded with </w:t>
      </w:r>
      <w:r w:rsidR="00416C6A">
        <w:t xml:space="preserve">an agreement that it would be a great help to get feedback </w:t>
      </w:r>
      <w:r w:rsidR="00E00756">
        <w:t>related to</w:t>
      </w:r>
      <w:r w:rsidR="00416C6A">
        <w:t xml:space="preserve"> faculty web pages from faculty.  </w:t>
      </w:r>
      <w:r w:rsidRPr="00416C6A">
        <w:t xml:space="preserve">Jinan </w:t>
      </w:r>
      <w:r w:rsidR="00416C6A">
        <w:t>displayed</w:t>
      </w:r>
      <w:r w:rsidRPr="00416C6A">
        <w:t xml:space="preserve"> a </w:t>
      </w:r>
      <w:r w:rsidR="00416C6A">
        <w:t xml:space="preserve">Google Forms </w:t>
      </w:r>
      <w:r w:rsidRPr="00416C6A">
        <w:t>survey</w:t>
      </w:r>
      <w:r w:rsidR="00416C6A">
        <w:t xml:space="preserve"> that she had constructed</w:t>
      </w:r>
      <w:r w:rsidRPr="00416C6A">
        <w:t xml:space="preserve">, </w:t>
      </w:r>
      <w:r w:rsidR="00416C6A">
        <w:t>and asked</w:t>
      </w:r>
      <w:r w:rsidRPr="00416C6A">
        <w:t xml:space="preserve"> for ISC feedback on </w:t>
      </w:r>
      <w:r w:rsidR="00E00756">
        <w:t xml:space="preserve">the </w:t>
      </w:r>
      <w:r w:rsidRPr="00416C6A">
        <w:t xml:space="preserve">survey questions.  </w:t>
      </w:r>
    </w:p>
    <w:p w14:paraId="65CBA831" w14:textId="77777777" w:rsidR="007C5357" w:rsidRPr="00416C6A" w:rsidRDefault="007C5357" w:rsidP="00416C6A">
      <w:pPr>
        <w:spacing w:after="0"/>
        <w:rPr>
          <w:b/>
        </w:rPr>
      </w:pPr>
      <w:r w:rsidRPr="00416C6A">
        <w:rPr>
          <w:b/>
        </w:rPr>
        <w:t>Short discussion of</w:t>
      </w:r>
      <w:r w:rsidR="00E00756">
        <w:rPr>
          <w:b/>
        </w:rPr>
        <w:t xml:space="preserve"> department</w:t>
      </w:r>
      <w:r w:rsidRPr="00416C6A">
        <w:rPr>
          <w:b/>
        </w:rPr>
        <w:t xml:space="preserve"> technology proposals</w:t>
      </w:r>
    </w:p>
    <w:p w14:paraId="51005583" w14:textId="77777777" w:rsidR="00E00756" w:rsidRDefault="00745EF4" w:rsidP="007C5357">
      <w:r>
        <w:t xml:space="preserve">The </w:t>
      </w:r>
      <w:r w:rsidR="00E00756">
        <w:t>ISC discussion/question</w:t>
      </w:r>
      <w:r>
        <w:t>s</w:t>
      </w:r>
      <w:r w:rsidR="00E00756">
        <w:t xml:space="preserve"> </w:t>
      </w:r>
      <w:r>
        <w:t>concerning</w:t>
      </w:r>
      <w:r w:rsidR="00E00756">
        <w:t xml:space="preserve"> department technology proposals is pretty much concluded.  Al DeSalles pointed out there are questions still pending concerning Theater Arts’ proposal for a laptop and projector.  Steve reported that there is an old laptop/projector in room TA101 that Theater Arts wishes to replace, and to use in TA101.  Al submitted a printed quote to Steve for a projector that should meet Theater Arts’ needs.</w:t>
      </w:r>
    </w:p>
    <w:p w14:paraId="14DD6A25" w14:textId="77777777" w:rsidR="00E00756" w:rsidRDefault="00E00756" w:rsidP="007C5357">
      <w:r>
        <w:t xml:space="preserve">Bob also pointed out that Information Technology is meeting with the Philosophy and Science Department </w:t>
      </w:r>
      <w:r w:rsidR="00952300">
        <w:t xml:space="preserve">(on May 10) </w:t>
      </w:r>
      <w:r>
        <w:t>to explore whether some viable alternative method can be found to meet their needs to display iPad images on a classroom projection screen.</w:t>
      </w:r>
    </w:p>
    <w:p w14:paraId="0D3DC1F8" w14:textId="77777777" w:rsidR="00347F0A" w:rsidRDefault="00416C6A" w:rsidP="007C5357">
      <w:r>
        <w:rPr>
          <w:b/>
        </w:rPr>
        <w:t xml:space="preserve">Motion made by </w:t>
      </w:r>
      <w:r w:rsidR="007C5357" w:rsidRPr="007C5357">
        <w:rPr>
          <w:b/>
        </w:rPr>
        <w:t xml:space="preserve">Carol to adjourn, seconded by </w:t>
      </w:r>
      <w:r w:rsidR="00952300" w:rsidRPr="007C5357">
        <w:rPr>
          <w:b/>
        </w:rPr>
        <w:t>Bob.</w:t>
      </w:r>
      <w:r w:rsidR="007C5357" w:rsidRPr="007C5357">
        <w:rPr>
          <w:b/>
        </w:rPr>
        <w:t xml:space="preserve">  Passed.  Meeting adjourned </w:t>
      </w:r>
      <w:r w:rsidR="00952300" w:rsidRPr="007C5357">
        <w:rPr>
          <w:b/>
        </w:rPr>
        <w:t>at 10:30</w:t>
      </w:r>
      <w:r w:rsidR="007C5357" w:rsidRPr="007C5357">
        <w:rPr>
          <w:b/>
        </w:rPr>
        <w:t xml:space="preserve"> AM</w:t>
      </w:r>
      <w:r w:rsidR="00952300" w:rsidRPr="007C5357">
        <w:rPr>
          <w:b/>
        </w:rPr>
        <w:t>.</w:t>
      </w:r>
      <w:r w:rsidR="00C063A4">
        <w:t xml:space="preserve"> </w:t>
      </w:r>
    </w:p>
    <w:p w14:paraId="1547073C" w14:textId="77777777" w:rsidR="00694758" w:rsidRPr="00CA1FA6" w:rsidRDefault="00AF3B98" w:rsidP="007C5357">
      <w:r>
        <w:rPr>
          <w:noProof/>
        </w:rPr>
        <w:lastRenderedPageBreak/>
        <w:drawing>
          <wp:inline distT="0" distB="0" distL="0" distR="0" wp14:anchorId="60ED4EDA" wp14:editId="0AF6FB08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04_2017Attendanc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758" w:rsidRPr="00CA1FA6" w:rsidSect="00694758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1A"/>
    <w:rsid w:val="00213175"/>
    <w:rsid w:val="003644EA"/>
    <w:rsid w:val="00416C6A"/>
    <w:rsid w:val="004D3FCD"/>
    <w:rsid w:val="00585DC6"/>
    <w:rsid w:val="00633EBF"/>
    <w:rsid w:val="00694758"/>
    <w:rsid w:val="00700F80"/>
    <w:rsid w:val="00720764"/>
    <w:rsid w:val="00745EF4"/>
    <w:rsid w:val="007C5357"/>
    <w:rsid w:val="008815B6"/>
    <w:rsid w:val="00903810"/>
    <w:rsid w:val="00952300"/>
    <w:rsid w:val="00AA162F"/>
    <w:rsid w:val="00AF3B98"/>
    <w:rsid w:val="00C063A4"/>
    <w:rsid w:val="00CA1FA6"/>
    <w:rsid w:val="00DE7C1A"/>
    <w:rsid w:val="00E00756"/>
    <w:rsid w:val="00E929B3"/>
    <w:rsid w:val="00F6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85C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7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7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7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7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Preview xmlns="8a8717d4-704c-4f6d-8b9d-87498ae79b54">
      <Url xsi:nil="true"/>
      <Description xsi:nil="true"/>
    </ImageP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DC084986CDF4BB54E53AEFEE6180A" ma:contentTypeVersion="13" ma:contentTypeDescription="Create a new document." ma:contentTypeScope="" ma:versionID="683a7ace37ddb81ce4f81fea6142bd81">
  <xsd:schema xmlns:xsd="http://www.w3.org/2001/XMLSchema" xmlns:xs="http://www.w3.org/2001/XMLSchema" xmlns:p="http://schemas.microsoft.com/office/2006/metadata/properties" xmlns:ns2="26db11cc-031d-41e2-8222-db3ab37a96fc" xmlns:ns3="8a8717d4-704c-4f6d-8b9d-87498ae79b54" targetNamespace="http://schemas.microsoft.com/office/2006/metadata/properties" ma:root="true" ma:fieldsID="c5301164cc87e6e7de1042461b78bd48" ns2:_="" ns3:_="">
    <xsd:import namespace="26db11cc-031d-41e2-8222-db3ab37a96fc"/>
    <xsd:import namespace="8a8717d4-704c-4f6d-8b9d-87498ae79b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Image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b11cc-031d-41e2-8222-db3ab37a9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717d4-704c-4f6d-8b9d-87498ae79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Preview" ma:index="20" nillable="true" ma:displayName="Image Preview" ma:format="Image" ma:internalName="Image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D3EE5C-A362-4485-BE3C-CE07C8EDF9DB}"/>
</file>

<file path=customXml/itemProps2.xml><?xml version="1.0" encoding="utf-8"?>
<ds:datastoreItem xmlns:ds="http://schemas.openxmlformats.org/officeDocument/2006/customXml" ds:itemID="{90FFD455-1672-4FF9-A87E-219B1CA73C9B}"/>
</file>

<file path=customXml/itemProps3.xml><?xml version="1.0" encoding="utf-8"?>
<ds:datastoreItem xmlns:ds="http://schemas.openxmlformats.org/officeDocument/2006/customXml" ds:itemID="{2A613D38-4244-4552-9885-8D793C18D0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1677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PETERSON_STEVE</dc:creator>
  <cp:keywords/>
  <dc:description/>
  <cp:lastModifiedBy>Jinan Darwiche</cp:lastModifiedBy>
  <cp:revision>3</cp:revision>
  <dcterms:created xsi:type="dcterms:W3CDTF">2017-05-10T20:13:00Z</dcterms:created>
  <dcterms:modified xsi:type="dcterms:W3CDTF">2017-05-15T23:57:00Z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0x0101002D0DC084986CDF4BB54E53AEFEE6180A</vt:lpwstr>
  </property>
  <property fmtid="{D5CDD505-2E9C-101B-9397-08002B2CF9AE}" pid="3" name="Order">
    <vt:r8>83987800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